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15F9" w14:textId="77777777" w:rsidR="00875D77" w:rsidRDefault="00875D77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095DC2D4" w14:textId="77777777" w:rsidR="00875D77" w:rsidRDefault="00875D77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 to Research at Washington University</w:t>
      </w:r>
    </w:p>
    <w:p w14:paraId="66C6083C" w14:textId="77777777" w:rsidR="00875D77" w:rsidRDefault="00875D77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7098B6A1" w14:textId="0FC7E872" w:rsidR="00C05828" w:rsidRPr="002B3B56" w:rsidRDefault="00C05828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2B3B56">
        <w:rPr>
          <w:rFonts w:ascii="Arial" w:hAnsi="Arial" w:cs="Arial"/>
          <w:b/>
          <w:sz w:val="22"/>
          <w:szCs w:val="22"/>
        </w:rPr>
        <w:t xml:space="preserve">Side Note:  </w:t>
      </w:r>
      <w:r w:rsidR="00534FA0">
        <w:rPr>
          <w:rFonts w:ascii="Arial" w:hAnsi="Arial" w:cs="Arial"/>
          <w:b/>
          <w:sz w:val="22"/>
          <w:szCs w:val="22"/>
        </w:rPr>
        <w:t>You can schedule individual s</w:t>
      </w:r>
      <w:r w:rsidRPr="002B3B56">
        <w:rPr>
          <w:rFonts w:ascii="Arial" w:hAnsi="Arial" w:cs="Arial"/>
          <w:b/>
          <w:sz w:val="22"/>
          <w:szCs w:val="22"/>
        </w:rPr>
        <w:t>essions with</w:t>
      </w:r>
      <w:r w:rsidR="00534FA0">
        <w:rPr>
          <w:rFonts w:ascii="Arial" w:hAnsi="Arial" w:cs="Arial"/>
          <w:b/>
          <w:sz w:val="22"/>
          <w:szCs w:val="22"/>
        </w:rPr>
        <w:t xml:space="preserve"> an advisor from</w:t>
      </w:r>
      <w:r w:rsidRPr="002B3B56">
        <w:rPr>
          <w:rFonts w:ascii="Arial" w:hAnsi="Arial" w:cs="Arial"/>
          <w:b/>
          <w:sz w:val="22"/>
          <w:szCs w:val="22"/>
        </w:rPr>
        <w:t xml:space="preserve"> </w:t>
      </w:r>
      <w:r w:rsidR="00534FA0">
        <w:rPr>
          <w:rFonts w:ascii="Arial" w:hAnsi="Arial" w:cs="Arial"/>
          <w:b/>
          <w:sz w:val="22"/>
          <w:szCs w:val="22"/>
        </w:rPr>
        <w:t xml:space="preserve">the </w:t>
      </w:r>
      <w:r w:rsidRPr="002B3B56">
        <w:rPr>
          <w:rFonts w:ascii="Arial" w:hAnsi="Arial" w:cs="Arial"/>
          <w:b/>
          <w:sz w:val="22"/>
          <w:szCs w:val="22"/>
        </w:rPr>
        <w:t>Benefits</w:t>
      </w:r>
      <w:r w:rsidR="00534FA0">
        <w:rPr>
          <w:rFonts w:ascii="Arial" w:hAnsi="Arial" w:cs="Arial"/>
          <w:b/>
          <w:sz w:val="22"/>
          <w:szCs w:val="22"/>
        </w:rPr>
        <w:t xml:space="preserve"> office</w:t>
      </w:r>
      <w:r w:rsidRPr="002B3B56">
        <w:rPr>
          <w:rFonts w:ascii="Arial" w:hAnsi="Arial" w:cs="Arial"/>
          <w:b/>
          <w:sz w:val="22"/>
          <w:szCs w:val="22"/>
        </w:rPr>
        <w:t>:</w:t>
      </w:r>
    </w:p>
    <w:p w14:paraId="492FD257" w14:textId="093CE169" w:rsidR="002B3B56" w:rsidRPr="002B3B56" w:rsidRDefault="00C05828" w:rsidP="002B3B56">
      <w:pPr>
        <w:rPr>
          <w:rFonts w:ascii="Arial" w:hAnsi="Arial" w:cs="Arial"/>
          <w:sz w:val="22"/>
          <w:szCs w:val="22"/>
        </w:rPr>
      </w:pPr>
      <w:r w:rsidRPr="002B3B56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B3B56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B3B56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05828">
        <w:rPr>
          <w:rFonts w:ascii="Arial" w:eastAsia="Times New Roman" w:hAnsi="Arial" w:cs="Arial"/>
          <w:color w:val="000000"/>
          <w:sz w:val="22"/>
          <w:szCs w:val="22"/>
        </w:rPr>
        <w:t>John Henderson at 362-9341</w:t>
      </w:r>
      <w:r w:rsidR="002B3B56" w:rsidRPr="002B3B56">
        <w:rPr>
          <w:rFonts w:ascii="Arial" w:eastAsia="Times New Roman" w:hAnsi="Arial" w:cs="Arial"/>
          <w:color w:val="000000"/>
          <w:sz w:val="22"/>
          <w:szCs w:val="22"/>
        </w:rPr>
        <w:t xml:space="preserve">@ </w:t>
      </w:r>
      <w:r w:rsidR="002B3B56" w:rsidRPr="002B3B56">
        <w:rPr>
          <w:rFonts w:ascii="Arial" w:hAnsi="Arial" w:cs="Arial"/>
          <w:color w:val="555555"/>
          <w:sz w:val="22"/>
          <w:szCs w:val="22"/>
          <w:shd w:val="clear" w:color="auto" w:fill="FFFFFF"/>
        </w:rPr>
        <w:t> </w:t>
      </w:r>
      <w:hyperlink r:id="rId7" w:history="1">
        <w:r w:rsidR="002B3B56" w:rsidRPr="002B3B56">
          <w:rPr>
            <w:rStyle w:val="Hyperlink"/>
            <w:rFonts w:ascii="Arial" w:hAnsi="Arial" w:cs="Arial"/>
            <w:color w:val="A51417"/>
            <w:sz w:val="22"/>
            <w:szCs w:val="22"/>
            <w:bdr w:val="none" w:sz="0" w:space="0" w:color="auto" w:frame="1"/>
            <w:shd w:val="clear" w:color="auto" w:fill="FFFFFF"/>
          </w:rPr>
          <w:t>john.henderson@wustl.edu</w:t>
        </w:r>
      </w:hyperlink>
    </w:p>
    <w:p w14:paraId="65353BEC" w14:textId="409BDFC1" w:rsidR="00C05828" w:rsidRDefault="00C05828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3EAB45C5" w14:textId="0996472D" w:rsidR="00A644F8" w:rsidRPr="004739A2" w:rsidRDefault="001E306A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4739A2">
        <w:rPr>
          <w:rFonts w:ascii="Arial" w:hAnsi="Arial" w:cs="Arial"/>
          <w:b/>
          <w:sz w:val="22"/>
          <w:szCs w:val="22"/>
        </w:rPr>
        <w:t xml:space="preserve">You </w:t>
      </w:r>
      <w:r w:rsidR="00104253" w:rsidRPr="004739A2">
        <w:rPr>
          <w:rFonts w:ascii="Arial" w:hAnsi="Arial" w:cs="Arial"/>
          <w:b/>
          <w:sz w:val="22"/>
          <w:szCs w:val="22"/>
        </w:rPr>
        <w:t>have arrived and want to get started</w:t>
      </w:r>
      <w:r w:rsidR="004F510F">
        <w:rPr>
          <w:rFonts w:ascii="Arial" w:hAnsi="Arial" w:cs="Arial"/>
          <w:b/>
          <w:sz w:val="22"/>
          <w:szCs w:val="22"/>
        </w:rPr>
        <w:t xml:space="preserve"> on research</w:t>
      </w:r>
      <w:r w:rsidR="00104253" w:rsidRPr="004739A2">
        <w:rPr>
          <w:rFonts w:ascii="Arial" w:hAnsi="Arial" w:cs="Arial"/>
          <w:b/>
          <w:sz w:val="22"/>
          <w:szCs w:val="22"/>
        </w:rPr>
        <w:t>!</w:t>
      </w:r>
    </w:p>
    <w:p w14:paraId="7C862EB8" w14:textId="1B67566B" w:rsidR="00A644F8" w:rsidRPr="004739A2" w:rsidRDefault="00F64AEB" w:rsidP="00F43B5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Bookmark these</w:t>
      </w:r>
      <w:r w:rsidR="00610A87">
        <w:rPr>
          <w:rFonts w:ascii="Arial" w:hAnsi="Arial" w:cs="Arial"/>
          <w:sz w:val="22"/>
          <w:szCs w:val="22"/>
        </w:rPr>
        <w:t xml:space="preserve"> URL</w:t>
      </w:r>
      <w:r>
        <w:rPr>
          <w:rFonts w:ascii="Arial" w:hAnsi="Arial" w:cs="Arial"/>
          <w:sz w:val="22"/>
          <w:szCs w:val="22"/>
        </w:rPr>
        <w:t>s</w:t>
      </w:r>
      <w:r w:rsidR="00A644F8" w:rsidRPr="004739A2">
        <w:rPr>
          <w:rFonts w:ascii="Arial" w:hAnsi="Arial" w:cs="Arial"/>
          <w:sz w:val="22"/>
          <w:szCs w:val="22"/>
        </w:rPr>
        <w:t xml:space="preserve"> on your browser</w:t>
      </w:r>
    </w:p>
    <w:p w14:paraId="42BB3D6F" w14:textId="1A4E04C1" w:rsidR="00A644F8" w:rsidRDefault="00D830A6" w:rsidP="00F43B5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8" w:history="1">
        <w:r w:rsidR="00F64AEB" w:rsidRPr="003E2344">
          <w:rPr>
            <w:rStyle w:val="Hyperlink"/>
            <w:rFonts w:ascii="Arial" w:hAnsi="Arial" w:cs="Arial"/>
            <w:sz w:val="22"/>
            <w:szCs w:val="22"/>
          </w:rPr>
          <w:t>https://one.wustl.edu/</w:t>
        </w:r>
      </w:hyperlink>
    </w:p>
    <w:p w14:paraId="31EA904E" w14:textId="125C61C8" w:rsidR="00F64AEB" w:rsidRDefault="00D830A6" w:rsidP="00F43B5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9" w:history="1">
        <w:r w:rsidR="00091A02" w:rsidRPr="00453C01">
          <w:rPr>
            <w:rStyle w:val="Hyperlink"/>
            <w:rFonts w:ascii="Arial" w:hAnsi="Arial" w:cs="Arial"/>
            <w:sz w:val="22"/>
            <w:szCs w:val="22"/>
          </w:rPr>
          <w:t>https://research.wustl.edu/</w:t>
        </w:r>
      </w:hyperlink>
    </w:p>
    <w:p w14:paraId="5D330B51" w14:textId="45B691AD" w:rsidR="00091A02" w:rsidRPr="004739A2" w:rsidRDefault="00696F00" w:rsidP="00091A0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10" w:history="1">
        <w:r w:rsidR="00091A02" w:rsidRPr="00696F00">
          <w:rPr>
            <w:rStyle w:val="Hyperlink"/>
            <w:rFonts w:ascii="Arial" w:hAnsi="Arial" w:cs="Arial"/>
            <w:sz w:val="22"/>
            <w:szCs w:val="22"/>
          </w:rPr>
          <w:t>https://artsci.wustl.edu/faculty-staff-resources</w:t>
        </w:r>
      </w:hyperlink>
    </w:p>
    <w:p w14:paraId="097360A7" w14:textId="0B5703EF" w:rsidR="00CB6721" w:rsidRPr="004739A2" w:rsidRDefault="00CB6721" w:rsidP="00F43B5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Find core facilities to help with your </w:t>
      </w:r>
      <w:r w:rsidR="00610A87" w:rsidRPr="004739A2">
        <w:rPr>
          <w:rFonts w:ascii="Arial" w:hAnsi="Arial" w:cs="Arial"/>
          <w:sz w:val="22"/>
          <w:szCs w:val="22"/>
        </w:rPr>
        <w:t>research</w:t>
      </w:r>
    </w:p>
    <w:p w14:paraId="042CE3EE" w14:textId="20EF2C7F" w:rsidR="00CB6721" w:rsidRPr="00352C30" w:rsidRDefault="00352C30" w:rsidP="00F43B5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"o%09https:/research.wustl.edu/core-facilities"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CB6721" w:rsidRPr="00352C30">
        <w:rPr>
          <w:rStyle w:val="Hyperlink"/>
          <w:rFonts w:ascii="Arial" w:hAnsi="Arial" w:cs="Arial"/>
          <w:sz w:val="22"/>
          <w:szCs w:val="22"/>
        </w:rPr>
        <w:t>https://research.wustl.edu/core-facilities/</w:t>
      </w:r>
    </w:p>
    <w:p w14:paraId="6E609ABA" w14:textId="689C9D38" w:rsidR="00941E28" w:rsidRPr="004739A2" w:rsidRDefault="00352C30" w:rsidP="00F43B5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104253" w:rsidRPr="004739A2">
        <w:rPr>
          <w:rFonts w:ascii="Arial" w:hAnsi="Arial" w:cs="Arial"/>
          <w:sz w:val="22"/>
          <w:szCs w:val="22"/>
        </w:rPr>
        <w:t>Compliance … oh compliance</w:t>
      </w:r>
      <w:r w:rsidR="00875D77">
        <w:rPr>
          <w:rFonts w:ascii="Arial" w:hAnsi="Arial" w:cs="Arial"/>
          <w:sz w:val="22"/>
          <w:szCs w:val="22"/>
        </w:rPr>
        <w:t>….</w:t>
      </w:r>
    </w:p>
    <w:p w14:paraId="3CD6BA2F" w14:textId="43E4C865" w:rsidR="004B2451" w:rsidRPr="004739A2" w:rsidRDefault="004B2451" w:rsidP="00F43B5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4739A2">
        <w:rPr>
          <w:rFonts w:ascii="Arial" w:hAnsi="Arial" w:cs="Arial"/>
          <w:sz w:val="22"/>
          <w:szCs w:val="22"/>
        </w:rPr>
        <w:t>Learn@Work</w:t>
      </w:r>
      <w:proofErr w:type="spellEnd"/>
      <w:r w:rsidRPr="004739A2">
        <w:rPr>
          <w:rFonts w:ascii="Arial" w:hAnsi="Arial" w:cs="Arial"/>
          <w:sz w:val="22"/>
          <w:szCs w:val="22"/>
        </w:rPr>
        <w:t>:  You do not have to love it, but you do have to use it</w:t>
      </w:r>
      <w:r w:rsidR="00875D77">
        <w:rPr>
          <w:rFonts w:ascii="Arial" w:hAnsi="Arial" w:cs="Arial"/>
          <w:sz w:val="22"/>
          <w:szCs w:val="22"/>
        </w:rPr>
        <w:t xml:space="preserve"> … at least for now</w:t>
      </w:r>
    </w:p>
    <w:p w14:paraId="1B17DB4C" w14:textId="5AF17DCF" w:rsidR="004B2451" w:rsidRPr="004739A2" w:rsidRDefault="00D830A6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11" w:history="1">
        <w:r w:rsidR="004B2451" w:rsidRPr="004739A2">
          <w:rPr>
            <w:rStyle w:val="Hyperlink"/>
            <w:rFonts w:ascii="Arial" w:hAnsi="Arial" w:cs="Arial"/>
            <w:sz w:val="22"/>
            <w:szCs w:val="22"/>
          </w:rPr>
          <w:t>https://learnatwork.wustl.edu/</w:t>
        </w:r>
      </w:hyperlink>
    </w:p>
    <w:p w14:paraId="596068C7" w14:textId="25682E5F" w:rsidR="004B2451" w:rsidRPr="004739A2" w:rsidRDefault="004B2451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Everyone must do:</w:t>
      </w:r>
    </w:p>
    <w:p w14:paraId="28C7AEAE" w14:textId="06FDF55C" w:rsidR="004B2451" w:rsidRPr="004739A2" w:rsidRDefault="004B2451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Financial Conflict of Interest</w:t>
      </w:r>
    </w:p>
    <w:p w14:paraId="57BA81F1" w14:textId="59170F75" w:rsidR="004B2451" w:rsidRPr="004739A2" w:rsidRDefault="004B2451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Conflict of Interest Disclosure</w:t>
      </w:r>
    </w:p>
    <w:p w14:paraId="3FE08ACE" w14:textId="4ACD7011" w:rsidR="004B2451" w:rsidRPr="004739A2" w:rsidRDefault="004B2451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Code of Conduct</w:t>
      </w:r>
    </w:p>
    <w:p w14:paraId="46511677" w14:textId="5F4483CD" w:rsidR="004B2451" w:rsidRPr="004739A2" w:rsidRDefault="004B2451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Personnel Activity Report Training</w:t>
      </w:r>
    </w:p>
    <w:p w14:paraId="628140D6" w14:textId="145655BD" w:rsidR="004B2451" w:rsidRPr="004739A2" w:rsidRDefault="000C259D" w:rsidP="00F43B5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You work in a lab with chemicals, lasers, etc.</w:t>
      </w:r>
    </w:p>
    <w:p w14:paraId="2AC1976F" w14:textId="544B0439" w:rsidR="00BE3342" w:rsidRDefault="00201F68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Environmental Health and Safety </w:t>
      </w:r>
      <w:r w:rsidR="00F0296E">
        <w:rPr>
          <w:rFonts w:ascii="Arial" w:hAnsi="Arial" w:cs="Arial"/>
          <w:sz w:val="22"/>
          <w:szCs w:val="22"/>
        </w:rPr>
        <w:t xml:space="preserve">(EHS) </w:t>
      </w:r>
      <w:r w:rsidRPr="004739A2">
        <w:rPr>
          <w:rFonts w:ascii="Arial" w:hAnsi="Arial" w:cs="Arial"/>
          <w:sz w:val="22"/>
          <w:szCs w:val="22"/>
        </w:rPr>
        <w:t xml:space="preserve">will be your partner </w:t>
      </w:r>
    </w:p>
    <w:p w14:paraId="4F23E723" w14:textId="42194ED3" w:rsidR="00201F68" w:rsidRDefault="00201F68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(</w:t>
      </w:r>
      <w:hyperlink r:id="rId12" w:history="1">
        <w:r w:rsidR="00BC2C4C" w:rsidRPr="003E2344">
          <w:rPr>
            <w:rStyle w:val="Hyperlink"/>
            <w:rFonts w:ascii="Arial" w:hAnsi="Arial" w:cs="Arial"/>
            <w:sz w:val="22"/>
            <w:szCs w:val="22"/>
          </w:rPr>
          <w:t>https://ehs.wustl.edu/Pages/default.aspx</w:t>
        </w:r>
      </w:hyperlink>
      <w:r w:rsidR="00893B44" w:rsidRPr="004739A2">
        <w:rPr>
          <w:rFonts w:ascii="Arial" w:hAnsi="Arial" w:cs="Arial"/>
          <w:sz w:val="22"/>
          <w:szCs w:val="22"/>
        </w:rPr>
        <w:t>)</w:t>
      </w:r>
    </w:p>
    <w:p w14:paraId="13286F96" w14:textId="58283214" w:rsidR="00BC2C4C" w:rsidRDefault="00F0296E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Talk to your department about your EHS contact </w:t>
      </w:r>
      <w:r w:rsidR="007B3CE6">
        <w:rPr>
          <w:rFonts w:ascii="Arial" w:hAnsi="Arial" w:cs="Arial"/>
          <w:sz w:val="22"/>
          <w:szCs w:val="22"/>
        </w:rPr>
        <w:t xml:space="preserve">specialist </w:t>
      </w:r>
      <w:r>
        <w:rPr>
          <w:rFonts w:ascii="Arial" w:hAnsi="Arial" w:cs="Arial"/>
          <w:sz w:val="22"/>
          <w:szCs w:val="22"/>
        </w:rPr>
        <w:t>and meet with them in person to go over lab set up and needs.</w:t>
      </w:r>
    </w:p>
    <w:p w14:paraId="023B71F2" w14:textId="77777777" w:rsidR="00370C85" w:rsidRDefault="00F0296E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clear</w:t>
      </w:r>
      <w:r w:rsidR="00CD796A">
        <w:rPr>
          <w:rFonts w:ascii="Arial" w:hAnsi="Arial" w:cs="Arial"/>
          <w:sz w:val="22"/>
          <w:szCs w:val="22"/>
        </w:rPr>
        <w:t xml:space="preserve"> who to work with</w:t>
      </w:r>
      <w:r>
        <w:rPr>
          <w:rFonts w:ascii="Arial" w:hAnsi="Arial" w:cs="Arial"/>
          <w:sz w:val="22"/>
          <w:szCs w:val="22"/>
        </w:rPr>
        <w:t xml:space="preserve">, </w:t>
      </w:r>
      <w:r w:rsidR="00C0748C">
        <w:rPr>
          <w:rFonts w:ascii="Arial" w:hAnsi="Arial" w:cs="Arial"/>
          <w:sz w:val="22"/>
          <w:szCs w:val="22"/>
        </w:rPr>
        <w:t xml:space="preserve">you can look it up here: </w:t>
      </w:r>
      <w:hyperlink r:id="rId13" w:history="1">
        <w:r w:rsidR="00370C85" w:rsidRPr="003E2344">
          <w:rPr>
            <w:rStyle w:val="Hyperlink"/>
            <w:rFonts w:ascii="Arial" w:hAnsi="Arial" w:cs="Arial"/>
            <w:sz w:val="22"/>
            <w:szCs w:val="22"/>
          </w:rPr>
          <w:t>https://ehs.wustl.edu/contacts/Pages/default.aspx</w:t>
        </w:r>
      </w:hyperlink>
      <w:r w:rsidR="00CD796A">
        <w:rPr>
          <w:rFonts w:ascii="Arial" w:hAnsi="Arial" w:cs="Arial"/>
          <w:sz w:val="22"/>
          <w:szCs w:val="22"/>
        </w:rPr>
        <w:t>)</w:t>
      </w:r>
    </w:p>
    <w:p w14:paraId="7616E6BF" w14:textId="31B3AB00" w:rsidR="00370C85" w:rsidRPr="00370C85" w:rsidRDefault="00370C85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370C85">
        <w:rPr>
          <w:rFonts w:ascii="Arial" w:hAnsi="Arial" w:cs="Arial"/>
          <w:sz w:val="22"/>
          <w:szCs w:val="22"/>
        </w:rPr>
        <w:t xml:space="preserve">You can also contact Bradley King in EHS as a </w:t>
      </w:r>
      <w:r w:rsidR="00E738F0" w:rsidRPr="00370C85">
        <w:rPr>
          <w:rFonts w:ascii="Arial" w:hAnsi="Arial" w:cs="Arial"/>
          <w:sz w:val="22"/>
          <w:szCs w:val="22"/>
        </w:rPr>
        <w:t>backup</w:t>
      </w:r>
      <w:r w:rsidRPr="00370C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hyperlink r:id="rId14" w:history="1">
        <w:r w:rsidRPr="003E2344">
          <w:rPr>
            <w:rStyle w:val="Hyperlink"/>
            <w:rFonts w:ascii="Arial" w:hAnsi="Arial" w:cs="Arial"/>
            <w:sz w:val="22"/>
            <w:szCs w:val="22"/>
          </w:rPr>
          <w:t>kingb@wusm.wustl.edu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182F3D12" w14:textId="068B0DC5" w:rsidR="000C259D" w:rsidRDefault="000C259D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EHS Basic Lab Safety Training through </w:t>
      </w:r>
      <w:proofErr w:type="spellStart"/>
      <w:r w:rsidRPr="004739A2">
        <w:rPr>
          <w:rFonts w:ascii="Arial" w:hAnsi="Arial" w:cs="Arial"/>
          <w:sz w:val="22"/>
          <w:szCs w:val="22"/>
        </w:rPr>
        <w:t>Learn@Work</w:t>
      </w:r>
      <w:proofErr w:type="spellEnd"/>
    </w:p>
    <w:p w14:paraId="1F9BFA49" w14:textId="079175C9" w:rsidR="00BE3342" w:rsidRPr="004739A2" w:rsidRDefault="00BE3342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Submitting applications for working with </w:t>
      </w:r>
      <w:r w:rsidR="00F64AEB">
        <w:rPr>
          <w:rFonts w:ascii="Arial" w:hAnsi="Arial" w:cs="Arial"/>
          <w:sz w:val="22"/>
          <w:szCs w:val="22"/>
        </w:rPr>
        <w:t>hazardous</w:t>
      </w:r>
      <w:r>
        <w:rPr>
          <w:rFonts w:ascii="Arial" w:hAnsi="Arial" w:cs="Arial"/>
          <w:sz w:val="22"/>
          <w:szCs w:val="22"/>
        </w:rPr>
        <w:t xml:space="preserve"> chemicals, infectious agents, etc.</w:t>
      </w:r>
    </w:p>
    <w:p w14:paraId="5B33EBEF" w14:textId="583464BC" w:rsidR="000C259D" w:rsidRPr="004739A2" w:rsidRDefault="00D830A6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15" w:history="1">
        <w:r w:rsidR="00BE3342" w:rsidRPr="00352C30">
          <w:rPr>
            <w:rStyle w:val="Hyperlink"/>
            <w:rFonts w:ascii="Arial" w:hAnsi="Arial" w:cs="Arial"/>
            <w:sz w:val="22"/>
            <w:szCs w:val="22"/>
          </w:rPr>
          <w:t>https://research.wustl.edu/topics/institutional-biological-and-chemical-safety/</w:t>
        </w:r>
      </w:hyperlink>
    </w:p>
    <w:p w14:paraId="63F7ECDF" w14:textId="5CD899A0" w:rsidR="004F3718" w:rsidRDefault="0052545D" w:rsidP="00F43B5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You work with animals</w:t>
      </w:r>
    </w:p>
    <w:p w14:paraId="7C8A8895" w14:textId="0C1943E1" w:rsidR="00A2303F" w:rsidRDefault="00610A87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</w:t>
      </w:r>
      <w:r w:rsidR="00A2303F">
        <w:rPr>
          <w:rFonts w:ascii="Arial" w:hAnsi="Arial" w:cs="Arial"/>
          <w:sz w:val="22"/>
          <w:szCs w:val="22"/>
        </w:rPr>
        <w:t xml:space="preserve"> with your departmental resources</w:t>
      </w:r>
    </w:p>
    <w:p w14:paraId="6346B55C" w14:textId="75380956" w:rsidR="00A2303F" w:rsidRDefault="00A2303F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Animal Care and Use </w:t>
      </w:r>
      <w:r w:rsidR="00610A87">
        <w:rPr>
          <w:rFonts w:ascii="Arial" w:hAnsi="Arial" w:cs="Arial"/>
          <w:sz w:val="22"/>
          <w:szCs w:val="22"/>
        </w:rPr>
        <w:t>Guidelines</w:t>
      </w:r>
      <w:r>
        <w:rPr>
          <w:rFonts w:ascii="Arial" w:hAnsi="Arial" w:cs="Arial"/>
          <w:sz w:val="22"/>
          <w:szCs w:val="22"/>
        </w:rPr>
        <w:t xml:space="preserve"> and Training</w:t>
      </w:r>
    </w:p>
    <w:p w14:paraId="29BF3520" w14:textId="7A0C6CC0" w:rsidR="00A2303F" w:rsidRDefault="00D830A6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16" w:history="1">
        <w:r w:rsidR="00E00F2D" w:rsidRPr="003E2344">
          <w:rPr>
            <w:rStyle w:val="Hyperlink"/>
            <w:rFonts w:ascii="Arial" w:hAnsi="Arial" w:cs="Arial"/>
            <w:sz w:val="22"/>
            <w:szCs w:val="22"/>
          </w:rPr>
          <w:t>https://research.wustl.edu/topics/animal-care-use/</w:t>
        </w:r>
      </w:hyperlink>
    </w:p>
    <w:p w14:paraId="49B4F2AB" w14:textId="240F7209" w:rsidR="00E00F2D" w:rsidRPr="00E00F2D" w:rsidRDefault="00E00F2D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an animal research protocol</w:t>
      </w:r>
    </w:p>
    <w:p w14:paraId="05C8980C" w14:textId="52054810" w:rsidR="00E00F2D" w:rsidRPr="004739A2" w:rsidRDefault="00D830A6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17" w:history="1">
        <w:r w:rsidR="00E00F2D" w:rsidRPr="00352C30">
          <w:rPr>
            <w:rStyle w:val="Hyperlink"/>
            <w:rFonts w:ascii="Arial" w:hAnsi="Arial" w:cs="Arial"/>
            <w:sz w:val="22"/>
            <w:szCs w:val="22"/>
          </w:rPr>
          <w:t>https://research.wustl.edu/offices/iacuc/</w:t>
        </w:r>
      </w:hyperlink>
    </w:p>
    <w:p w14:paraId="61CBFE64" w14:textId="204A9A7E" w:rsidR="0052545D" w:rsidRPr="004739A2" w:rsidRDefault="0052545D" w:rsidP="00F43B52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You work with humans</w:t>
      </w:r>
    </w:p>
    <w:p w14:paraId="69158E71" w14:textId="0750C459" w:rsidR="0052545D" w:rsidRPr="004739A2" w:rsidRDefault="0052545D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Take the human subjects </w:t>
      </w:r>
      <w:r w:rsidR="00216EAA">
        <w:rPr>
          <w:rFonts w:ascii="Arial" w:hAnsi="Arial" w:cs="Arial"/>
          <w:sz w:val="22"/>
          <w:szCs w:val="22"/>
        </w:rPr>
        <w:t xml:space="preserve">research </w:t>
      </w:r>
      <w:r w:rsidRPr="004739A2">
        <w:rPr>
          <w:rFonts w:ascii="Arial" w:hAnsi="Arial" w:cs="Arial"/>
          <w:sz w:val="22"/>
          <w:szCs w:val="22"/>
        </w:rPr>
        <w:t>training</w:t>
      </w:r>
      <w:r w:rsidR="00216EAA">
        <w:rPr>
          <w:rFonts w:ascii="Arial" w:hAnsi="Arial" w:cs="Arial"/>
          <w:sz w:val="22"/>
          <w:szCs w:val="22"/>
        </w:rPr>
        <w:t xml:space="preserve"> (aka “CITI”)</w:t>
      </w:r>
    </w:p>
    <w:p w14:paraId="16B3E506" w14:textId="208454CB" w:rsidR="0052545D" w:rsidRPr="004739A2" w:rsidRDefault="00D830A6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18" w:history="1">
        <w:r w:rsidR="0052545D" w:rsidRPr="004739A2">
          <w:rPr>
            <w:rStyle w:val="Hyperlink"/>
            <w:rFonts w:ascii="Arial" w:hAnsi="Arial" w:cs="Arial"/>
            <w:sz w:val="22"/>
            <w:szCs w:val="22"/>
          </w:rPr>
          <w:t>https://hrpo.wustl.edu/education/human-subjects-education/</w:t>
        </w:r>
      </w:hyperlink>
    </w:p>
    <w:p w14:paraId="7CECDF2F" w14:textId="038C0AC8" w:rsidR="0052545D" w:rsidRPr="004739A2" w:rsidRDefault="0052545D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If applicable, take HIPPA training</w:t>
      </w:r>
    </w:p>
    <w:p w14:paraId="705A5614" w14:textId="46FFE75A" w:rsidR="0052545D" w:rsidRPr="004739A2" w:rsidRDefault="0052545D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Submit Human Subjects Research Application(s)</w:t>
      </w:r>
    </w:p>
    <w:p w14:paraId="54A535D3" w14:textId="77777777" w:rsidR="0052545D" w:rsidRPr="004739A2" w:rsidRDefault="00D830A6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19" w:history="1">
        <w:r w:rsidR="0052545D" w:rsidRPr="004739A2">
          <w:rPr>
            <w:rStyle w:val="Hyperlink"/>
            <w:rFonts w:ascii="Arial" w:hAnsi="Arial" w:cs="Arial"/>
            <w:sz w:val="22"/>
            <w:szCs w:val="22"/>
          </w:rPr>
          <w:t>https://hrpo.wustl.edu/education/human-subjects-education/</w:t>
        </w:r>
      </w:hyperlink>
    </w:p>
    <w:p w14:paraId="2E865A7F" w14:textId="1CA1BF85" w:rsidR="0052545D" w:rsidRDefault="0052545D" w:rsidP="00F43B5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Attend Information Session with Martha Jones, Director of HRPO</w:t>
      </w:r>
    </w:p>
    <w:p w14:paraId="043D10AC" w14:textId="25308F1D" w:rsidR="008C2A80" w:rsidRPr="004739A2" w:rsidRDefault="008C2A80" w:rsidP="00F43B5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Friday, September 14</w:t>
      </w:r>
      <w:r w:rsidRPr="008C2A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12 to 2 pm, Eads 217</w:t>
      </w:r>
    </w:p>
    <w:p w14:paraId="02DB5336" w14:textId="77777777" w:rsidR="004F3718" w:rsidRPr="004739A2" w:rsidRDefault="004F3718" w:rsidP="00F43B5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14170CC8" w14:textId="4D9C108A" w:rsidR="00893B44" w:rsidRPr="004739A2" w:rsidRDefault="00FF656C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C259D" w:rsidRPr="004739A2">
        <w:rPr>
          <w:rFonts w:ascii="Arial" w:hAnsi="Arial" w:cs="Arial"/>
          <w:b/>
          <w:sz w:val="22"/>
          <w:szCs w:val="22"/>
        </w:rPr>
        <w:t>igure out how to find external funding for yo</w:t>
      </w:r>
      <w:r>
        <w:rPr>
          <w:rFonts w:ascii="Arial" w:hAnsi="Arial" w:cs="Arial"/>
          <w:b/>
          <w:sz w:val="22"/>
          <w:szCs w:val="22"/>
        </w:rPr>
        <w:t>ur research</w:t>
      </w:r>
    </w:p>
    <w:p w14:paraId="25FF9D0F" w14:textId="711AB1C9" w:rsidR="004F3718" w:rsidRPr="004739A2" w:rsidRDefault="000C259D" w:rsidP="00F43B5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Humanities Faculty</w:t>
      </w:r>
    </w:p>
    <w:p w14:paraId="1FC83015" w14:textId="01388D04" w:rsidR="004F3718" w:rsidRDefault="000C259D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Jean Allman, Director of the Humanities Center</w:t>
      </w:r>
    </w:p>
    <w:p w14:paraId="71868C25" w14:textId="416F607D" w:rsidR="00133EB0" w:rsidRDefault="00133EB0" w:rsidP="00133EB0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Numerous Internal and External Sources of Funding (</w:t>
      </w:r>
      <w:hyperlink r:id="rId20" w:history="1">
        <w:r w:rsidR="00A84A97" w:rsidRPr="00453C01">
          <w:rPr>
            <w:rStyle w:val="Hyperlink"/>
            <w:rFonts w:ascii="Arial" w:hAnsi="Arial" w:cs="Arial"/>
            <w:sz w:val="22"/>
            <w:szCs w:val="22"/>
          </w:rPr>
          <w:t>https://cenhum.artsci.wustl.edu/research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6A22795C" w14:textId="1F64EEFF" w:rsidR="00A84A97" w:rsidRPr="004739A2" w:rsidRDefault="00A84A97" w:rsidP="00133EB0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Proposal Writing Workshops</w:t>
      </w:r>
    </w:p>
    <w:p w14:paraId="48C875AF" w14:textId="1E478E86" w:rsidR="0007317B" w:rsidRPr="004739A2" w:rsidRDefault="000C259D" w:rsidP="00F43B5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Social and Physical Sciences Faculty</w:t>
      </w:r>
    </w:p>
    <w:p w14:paraId="3A335F94" w14:textId="74BFC6DD" w:rsidR="000C259D" w:rsidRPr="004739A2" w:rsidRDefault="000C259D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Meet with your department or area grants management staff to determine departmental resources and guidelines</w:t>
      </w:r>
    </w:p>
    <w:p w14:paraId="4A9999FE" w14:textId="183B77D2" w:rsidR="000C259D" w:rsidRPr="004739A2" w:rsidRDefault="00F80736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Sign up for </w:t>
      </w:r>
      <w:r w:rsidR="004739A2" w:rsidRPr="004739A2">
        <w:rPr>
          <w:rFonts w:ascii="Arial" w:hAnsi="Arial" w:cs="Arial"/>
          <w:sz w:val="22"/>
          <w:szCs w:val="22"/>
        </w:rPr>
        <w:t xml:space="preserve">customized </w:t>
      </w:r>
      <w:r w:rsidRPr="004739A2">
        <w:rPr>
          <w:rFonts w:ascii="Arial" w:hAnsi="Arial" w:cs="Arial"/>
          <w:sz w:val="22"/>
          <w:szCs w:val="22"/>
        </w:rPr>
        <w:t>email alerts about grant funding opportunities with different agencies</w:t>
      </w:r>
      <w:r w:rsidR="00A02A4D">
        <w:rPr>
          <w:rFonts w:ascii="Arial" w:hAnsi="Arial" w:cs="Arial"/>
          <w:sz w:val="22"/>
          <w:szCs w:val="22"/>
        </w:rPr>
        <w:t xml:space="preserve">, as well as alerts about </w:t>
      </w:r>
      <w:r w:rsidR="00E738F0">
        <w:rPr>
          <w:rFonts w:ascii="Arial" w:hAnsi="Arial" w:cs="Arial"/>
          <w:sz w:val="22"/>
          <w:szCs w:val="22"/>
        </w:rPr>
        <w:t>internal</w:t>
      </w:r>
      <w:r w:rsidR="00A02A4D">
        <w:rPr>
          <w:rFonts w:ascii="Arial" w:hAnsi="Arial" w:cs="Arial"/>
          <w:sz w:val="22"/>
          <w:szCs w:val="22"/>
        </w:rPr>
        <w:t xml:space="preserve"> selections for limited submissions (e.g. only one from each university)</w:t>
      </w:r>
    </w:p>
    <w:p w14:paraId="0D78188D" w14:textId="2A172EF9" w:rsidR="004739A2" w:rsidRDefault="00D830A6" w:rsidP="00F43B52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21" w:history="1">
        <w:r w:rsidR="00A02A4D" w:rsidRPr="003E2344">
          <w:rPr>
            <w:rStyle w:val="Hyperlink"/>
            <w:rFonts w:ascii="Arial" w:hAnsi="Arial" w:cs="Arial"/>
            <w:sz w:val="22"/>
            <w:szCs w:val="22"/>
          </w:rPr>
          <w:t>https://research.wustl.edu/funding/identify-funding/</w:t>
        </w:r>
      </w:hyperlink>
    </w:p>
    <w:p w14:paraId="5311430F" w14:textId="117DC37C" w:rsidR="00A02A4D" w:rsidRPr="004739A2" w:rsidRDefault="00A02A4D" w:rsidP="00F43B52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A02A4D">
        <w:rPr>
          <w:rFonts w:ascii="Arial" w:hAnsi="Arial" w:cs="Arial"/>
          <w:sz w:val="22"/>
          <w:szCs w:val="22"/>
        </w:rPr>
        <w:t>https://research.wustl.edu/funding/</w:t>
      </w:r>
    </w:p>
    <w:p w14:paraId="6AAFB329" w14:textId="65EA45C3" w:rsidR="00F80736" w:rsidRPr="004739A2" w:rsidRDefault="004739A2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your departmental r</w:t>
      </w:r>
      <w:r w:rsidR="00FB5663" w:rsidRPr="004739A2">
        <w:rPr>
          <w:rFonts w:ascii="Arial" w:hAnsi="Arial" w:cs="Arial"/>
          <w:sz w:val="22"/>
          <w:szCs w:val="22"/>
        </w:rPr>
        <w:t>ep</w:t>
      </w:r>
      <w:r>
        <w:rPr>
          <w:rFonts w:ascii="Arial" w:hAnsi="Arial" w:cs="Arial"/>
          <w:sz w:val="22"/>
          <w:szCs w:val="22"/>
        </w:rPr>
        <w:t>resentative</w:t>
      </w:r>
      <w:r w:rsidR="00FB5663" w:rsidRPr="004739A2">
        <w:rPr>
          <w:rFonts w:ascii="Arial" w:hAnsi="Arial" w:cs="Arial"/>
          <w:sz w:val="22"/>
          <w:szCs w:val="22"/>
        </w:rPr>
        <w:t xml:space="preserve"> from Foundation Relations</w:t>
      </w:r>
    </w:p>
    <w:p w14:paraId="50586648" w14:textId="304797AF" w:rsidR="00FB5663" w:rsidRDefault="00FB5663" w:rsidP="00F43B52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>Anne Stengle is the Director of Foundation Relations</w:t>
      </w:r>
    </w:p>
    <w:p w14:paraId="4592D4DD" w14:textId="5CD30D9A" w:rsidR="004739A2" w:rsidRPr="004739A2" w:rsidRDefault="00696F00" w:rsidP="00F43B52">
      <w:pPr>
        <w:pStyle w:val="ListParagraph"/>
        <w:numPr>
          <w:ilvl w:val="3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22" w:history="1">
        <w:r w:rsidR="004739A2" w:rsidRPr="00696F00">
          <w:rPr>
            <w:rStyle w:val="Hyperlink"/>
            <w:rFonts w:ascii="Arial" w:hAnsi="Arial" w:cs="Arial"/>
            <w:sz w:val="22"/>
            <w:szCs w:val="22"/>
          </w:rPr>
          <w:t>a.stengle@wustl.edu</w:t>
        </w:r>
      </w:hyperlink>
    </w:p>
    <w:p w14:paraId="0ECE586D" w14:textId="51F42CB4" w:rsidR="004739A2" w:rsidRPr="004739A2" w:rsidRDefault="00696F00" w:rsidP="00F43B52">
      <w:pPr>
        <w:pStyle w:val="ListParagraph"/>
        <w:numPr>
          <w:ilvl w:val="3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23" w:history="1">
        <w:r w:rsidR="004739A2" w:rsidRPr="00696F00">
          <w:rPr>
            <w:rStyle w:val="Hyperlink"/>
            <w:rFonts w:ascii="Arial" w:hAnsi="Arial" w:cs="Arial"/>
            <w:sz w:val="22"/>
            <w:szCs w:val="22"/>
          </w:rPr>
          <w:t>https://alumni.wustl.edu/corpsandfounds/foundrelations/Pages/default.aspx</w:t>
        </w:r>
      </w:hyperlink>
    </w:p>
    <w:p w14:paraId="35A0C63A" w14:textId="7DA1C810" w:rsidR="00FB5663" w:rsidRPr="004739A2" w:rsidRDefault="00FB5663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8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Meet with your </w:t>
      </w:r>
      <w:r w:rsidR="004739A2">
        <w:rPr>
          <w:rFonts w:ascii="Arial" w:hAnsi="Arial" w:cs="Arial"/>
          <w:sz w:val="22"/>
          <w:szCs w:val="22"/>
        </w:rPr>
        <w:t>departmental r</w:t>
      </w:r>
      <w:r w:rsidR="004739A2" w:rsidRPr="004739A2">
        <w:rPr>
          <w:rFonts w:ascii="Arial" w:hAnsi="Arial" w:cs="Arial"/>
          <w:sz w:val="22"/>
          <w:szCs w:val="22"/>
        </w:rPr>
        <w:t>ep</w:t>
      </w:r>
      <w:r w:rsidR="004739A2">
        <w:rPr>
          <w:rFonts w:ascii="Arial" w:hAnsi="Arial" w:cs="Arial"/>
          <w:sz w:val="22"/>
          <w:szCs w:val="22"/>
        </w:rPr>
        <w:t>resentative</w:t>
      </w:r>
      <w:r w:rsidR="004739A2" w:rsidRPr="004739A2">
        <w:rPr>
          <w:rFonts w:ascii="Arial" w:hAnsi="Arial" w:cs="Arial"/>
          <w:sz w:val="22"/>
          <w:szCs w:val="22"/>
        </w:rPr>
        <w:t xml:space="preserve"> </w:t>
      </w:r>
      <w:r w:rsidRPr="004739A2">
        <w:rPr>
          <w:rFonts w:ascii="Arial" w:hAnsi="Arial" w:cs="Arial"/>
          <w:sz w:val="22"/>
          <w:szCs w:val="22"/>
        </w:rPr>
        <w:t>from Corporate Relations</w:t>
      </w:r>
    </w:p>
    <w:p w14:paraId="73E17024" w14:textId="2D891ACB" w:rsidR="00FB5663" w:rsidRDefault="00363419" w:rsidP="00F43B52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Theresa Menk</w:t>
      </w:r>
      <w:r w:rsidR="00FB5663" w:rsidRPr="004739A2">
        <w:rPr>
          <w:rFonts w:ascii="Arial" w:hAnsi="Arial" w:cs="Arial"/>
          <w:sz w:val="22"/>
          <w:szCs w:val="22"/>
        </w:rPr>
        <w:t xml:space="preserve"> is the Director of Corporate Relations</w:t>
      </w:r>
    </w:p>
    <w:p w14:paraId="7FD59F14" w14:textId="4E58840D" w:rsidR="00363419" w:rsidRDefault="00696F00" w:rsidP="00F43B52">
      <w:pPr>
        <w:pStyle w:val="ListParagraph"/>
        <w:numPr>
          <w:ilvl w:val="3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24" w:history="1">
        <w:r w:rsidR="00363419" w:rsidRPr="00696F00">
          <w:rPr>
            <w:rStyle w:val="Hyperlink"/>
            <w:rFonts w:ascii="Arial" w:hAnsi="Arial" w:cs="Arial"/>
            <w:sz w:val="22"/>
            <w:szCs w:val="22"/>
          </w:rPr>
          <w:t>Theresa_Menk@wustl.edu</w:t>
        </w:r>
      </w:hyperlink>
    </w:p>
    <w:p w14:paraId="0AC09C32" w14:textId="0C7C57D8" w:rsidR="00363419" w:rsidRPr="004739A2" w:rsidRDefault="00696F00" w:rsidP="00F43B52">
      <w:pPr>
        <w:pStyle w:val="ListParagraph"/>
        <w:numPr>
          <w:ilvl w:val="3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25" w:history="1">
        <w:r w:rsidR="00363419" w:rsidRPr="00696F00">
          <w:rPr>
            <w:rStyle w:val="Hyperlink"/>
            <w:rFonts w:ascii="Arial" w:hAnsi="Arial" w:cs="Arial"/>
            <w:sz w:val="22"/>
            <w:szCs w:val="22"/>
          </w:rPr>
          <w:t>https://alumni.wustl.edu/corpsandfounds/corporaterelations/Pages/default.aspx</w:t>
        </w:r>
      </w:hyperlink>
      <w:bookmarkStart w:id="0" w:name="_GoBack"/>
      <w:bookmarkEnd w:id="0"/>
    </w:p>
    <w:p w14:paraId="6FD9F739" w14:textId="77777777" w:rsidR="004F3718" w:rsidRPr="004739A2" w:rsidRDefault="004F3718" w:rsidP="00F43B5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22CB30F0" w14:textId="4664F860" w:rsidR="00FB5663" w:rsidRPr="004739A2" w:rsidRDefault="00FB5663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4739A2">
        <w:rPr>
          <w:rFonts w:ascii="Arial" w:hAnsi="Arial" w:cs="Arial"/>
          <w:b/>
          <w:sz w:val="22"/>
          <w:szCs w:val="22"/>
        </w:rPr>
        <w:t>Developing and Submitting your proposal</w:t>
      </w:r>
    </w:p>
    <w:p w14:paraId="4D6771BE" w14:textId="10A99268" w:rsidR="00F80736" w:rsidRDefault="00363419" w:rsidP="00F43B5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ind w:left="720"/>
        <w:contextualSpacing w:val="0"/>
        <w:rPr>
          <w:rFonts w:ascii="Arial" w:hAnsi="Arial" w:cs="Arial"/>
          <w:sz w:val="22"/>
          <w:szCs w:val="22"/>
        </w:rPr>
      </w:pPr>
      <w:r w:rsidRPr="00363419">
        <w:rPr>
          <w:rFonts w:ascii="Arial" w:hAnsi="Arial" w:cs="Arial"/>
          <w:sz w:val="22"/>
          <w:szCs w:val="22"/>
        </w:rPr>
        <w:t>Use your faculty mentors and resources in the department!</w:t>
      </w:r>
    </w:p>
    <w:p w14:paraId="01DDBCD6" w14:textId="51E4A0E5" w:rsidR="00B058EF" w:rsidRDefault="00E036D7" w:rsidP="00F43B5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your grant staff early and often</w:t>
      </w:r>
      <w:r w:rsidR="00B058EF">
        <w:rPr>
          <w:rFonts w:ascii="Arial" w:hAnsi="Arial" w:cs="Arial"/>
          <w:sz w:val="22"/>
          <w:szCs w:val="22"/>
        </w:rPr>
        <w:t xml:space="preserve">.  </w:t>
      </w:r>
    </w:p>
    <w:p w14:paraId="0D30D1E5" w14:textId="5B1ECBCE" w:rsidR="00B058EF" w:rsidRDefault="00B058EF" w:rsidP="00F43B52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science departments </w:t>
      </w:r>
      <w:r w:rsidR="00E738F0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 xml:space="preserve">have their own staff.  </w:t>
      </w:r>
    </w:p>
    <w:p w14:paraId="54625940" w14:textId="146E6C99" w:rsidR="00E036D7" w:rsidRDefault="00B058EF" w:rsidP="00F43B52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in the </w:t>
      </w:r>
      <w:r w:rsidR="00467D64">
        <w:rPr>
          <w:rFonts w:ascii="Arial" w:hAnsi="Arial" w:cs="Arial"/>
          <w:sz w:val="22"/>
          <w:szCs w:val="22"/>
        </w:rPr>
        <w:t>Humanit</w:t>
      </w:r>
      <w:r w:rsidR="00E738F0">
        <w:rPr>
          <w:rFonts w:ascii="Arial" w:hAnsi="Arial" w:cs="Arial"/>
          <w:sz w:val="22"/>
          <w:szCs w:val="22"/>
        </w:rPr>
        <w:t>i</w:t>
      </w:r>
      <w:r w:rsidR="00467D64">
        <w:rPr>
          <w:rFonts w:ascii="Arial" w:hAnsi="Arial" w:cs="Arial"/>
          <w:sz w:val="22"/>
          <w:szCs w:val="22"/>
        </w:rPr>
        <w:t>es and Education</w:t>
      </w:r>
      <w:r>
        <w:rPr>
          <w:rFonts w:ascii="Arial" w:hAnsi="Arial" w:cs="Arial"/>
          <w:sz w:val="22"/>
          <w:szCs w:val="22"/>
        </w:rPr>
        <w:t xml:space="preserve"> </w:t>
      </w:r>
      <w:r w:rsidR="00467D64">
        <w:rPr>
          <w:rFonts w:ascii="Arial" w:hAnsi="Arial" w:cs="Arial"/>
          <w:sz w:val="22"/>
          <w:szCs w:val="22"/>
        </w:rPr>
        <w:t>work with K</w:t>
      </w:r>
      <w:r>
        <w:rPr>
          <w:rFonts w:ascii="Arial" w:hAnsi="Arial" w:cs="Arial"/>
          <w:sz w:val="22"/>
          <w:szCs w:val="22"/>
        </w:rPr>
        <w:t>athy Daniel (</w:t>
      </w:r>
      <w:hyperlink r:id="rId26" w:history="1">
        <w:r w:rsidR="00467D64" w:rsidRPr="003E2344">
          <w:rPr>
            <w:rStyle w:val="Hyperlink"/>
            <w:rFonts w:ascii="Arial" w:hAnsi="Arial" w:cs="Arial"/>
            <w:sz w:val="22"/>
            <w:szCs w:val="22"/>
          </w:rPr>
          <w:t>mkdaniel@wustl.edu</w:t>
        </w:r>
      </w:hyperlink>
      <w:r w:rsidR="00467D64">
        <w:rPr>
          <w:rFonts w:ascii="Arial" w:hAnsi="Arial" w:cs="Arial"/>
          <w:sz w:val="22"/>
          <w:szCs w:val="22"/>
        </w:rPr>
        <w:t>)</w:t>
      </w:r>
    </w:p>
    <w:p w14:paraId="1C9E5A49" w14:textId="056BD246" w:rsidR="00467D64" w:rsidRDefault="00467D64" w:rsidP="00F43B52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Sciences in McMillan Hall work with Amanda </w:t>
      </w:r>
      <w:proofErr w:type="spellStart"/>
      <w:r>
        <w:rPr>
          <w:rFonts w:ascii="Arial" w:hAnsi="Arial" w:cs="Arial"/>
          <w:sz w:val="22"/>
          <w:szCs w:val="22"/>
        </w:rPr>
        <w:t>Heitkoetter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hyperlink r:id="rId27" w:history="1">
        <w:r w:rsidRPr="003E2344">
          <w:rPr>
            <w:rStyle w:val="Hyperlink"/>
            <w:rFonts w:ascii="Arial" w:hAnsi="Arial" w:cs="Arial"/>
            <w:sz w:val="22"/>
            <w:szCs w:val="22"/>
          </w:rPr>
          <w:t>aheitkoetter@wustl.edu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355EE2C2" w14:textId="2D0AD448" w:rsidR="00E738F0" w:rsidRPr="00E738F0" w:rsidRDefault="00467D64" w:rsidP="00F43B52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Sciences in Siegel Hall work with the </w:t>
      </w:r>
      <w:proofErr w:type="spellStart"/>
      <w:r>
        <w:rPr>
          <w:rFonts w:ascii="Arial" w:hAnsi="Arial" w:cs="Arial"/>
          <w:sz w:val="22"/>
          <w:szCs w:val="22"/>
        </w:rPr>
        <w:t>Weidenbaum</w:t>
      </w:r>
      <w:proofErr w:type="spellEnd"/>
      <w:r>
        <w:rPr>
          <w:rFonts w:ascii="Arial" w:hAnsi="Arial" w:cs="Arial"/>
          <w:sz w:val="22"/>
          <w:szCs w:val="22"/>
        </w:rPr>
        <w:t xml:space="preserve"> Center (Melinda Warren</w:t>
      </w:r>
      <w:r w:rsidR="00352C30">
        <w:rPr>
          <w:rFonts w:ascii="Arial" w:hAnsi="Arial" w:cs="Arial"/>
          <w:sz w:val="22"/>
          <w:szCs w:val="22"/>
        </w:rPr>
        <w:t xml:space="preserve">; </w:t>
      </w:r>
      <w:hyperlink r:id="rId28" w:history="1">
        <w:r w:rsidR="00352C30" w:rsidRPr="003E2344">
          <w:rPr>
            <w:rStyle w:val="Hyperlink"/>
            <w:rFonts w:ascii="Arial" w:hAnsi="Arial" w:cs="Arial"/>
            <w:sz w:val="22"/>
            <w:szCs w:val="22"/>
          </w:rPr>
          <w:t>warren@wustl.edu</w:t>
        </w:r>
      </w:hyperlink>
      <w:r w:rsidR="00352C30">
        <w:rPr>
          <w:rFonts w:ascii="Arial" w:hAnsi="Arial" w:cs="Arial"/>
          <w:sz w:val="22"/>
          <w:szCs w:val="22"/>
        </w:rPr>
        <w:t>)</w:t>
      </w:r>
    </w:p>
    <w:p w14:paraId="74097425" w14:textId="3D7A5CA7" w:rsidR="00F80736" w:rsidRPr="00363419" w:rsidRDefault="00F80736" w:rsidP="00F43B5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ind w:left="720"/>
        <w:contextualSpacing w:val="0"/>
        <w:rPr>
          <w:rFonts w:ascii="Arial" w:hAnsi="Arial" w:cs="Arial"/>
          <w:sz w:val="22"/>
          <w:szCs w:val="22"/>
        </w:rPr>
      </w:pPr>
      <w:r w:rsidRPr="00363419">
        <w:rPr>
          <w:rFonts w:ascii="Arial" w:hAnsi="Arial" w:cs="Arial"/>
          <w:sz w:val="22"/>
          <w:szCs w:val="22"/>
        </w:rPr>
        <w:t xml:space="preserve">Grant Writing Resources at </w:t>
      </w:r>
      <w:r w:rsidR="004F510F">
        <w:rPr>
          <w:rFonts w:ascii="Arial" w:hAnsi="Arial" w:cs="Arial"/>
          <w:sz w:val="22"/>
          <w:szCs w:val="22"/>
        </w:rPr>
        <w:t>WUSTL</w:t>
      </w:r>
      <w:r w:rsidRPr="00363419">
        <w:rPr>
          <w:rFonts w:ascii="Arial" w:hAnsi="Arial" w:cs="Arial"/>
          <w:sz w:val="22"/>
          <w:szCs w:val="22"/>
        </w:rPr>
        <w:t xml:space="preserve"> (</w:t>
      </w:r>
      <w:hyperlink r:id="rId29" w:history="1">
        <w:r w:rsidR="00FB5663" w:rsidRPr="00363419">
          <w:rPr>
            <w:rStyle w:val="Hyperlink"/>
            <w:rFonts w:ascii="Arial" w:hAnsi="Arial" w:cs="Arial"/>
            <w:sz w:val="22"/>
            <w:szCs w:val="22"/>
          </w:rPr>
          <w:t>https://research.wustl.edu/grant-writing-resources/</w:t>
        </w:r>
      </w:hyperlink>
      <w:r w:rsidRPr="00363419">
        <w:rPr>
          <w:rFonts w:ascii="Arial" w:hAnsi="Arial" w:cs="Arial"/>
          <w:sz w:val="22"/>
          <w:szCs w:val="22"/>
        </w:rPr>
        <w:t>)</w:t>
      </w:r>
    </w:p>
    <w:p w14:paraId="3CD82A62" w14:textId="40209873" w:rsidR="00FB5663" w:rsidRDefault="00FB5663" w:rsidP="00F43B5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ind w:left="720"/>
        <w:contextualSpacing w:val="0"/>
        <w:rPr>
          <w:rFonts w:ascii="Arial" w:hAnsi="Arial" w:cs="Arial"/>
          <w:sz w:val="22"/>
          <w:szCs w:val="22"/>
        </w:rPr>
      </w:pPr>
      <w:r w:rsidRPr="00363419">
        <w:rPr>
          <w:rFonts w:ascii="Arial" w:hAnsi="Arial" w:cs="Arial"/>
          <w:sz w:val="22"/>
          <w:szCs w:val="22"/>
        </w:rPr>
        <w:t>Grant Library (</w:t>
      </w:r>
      <w:hyperlink r:id="rId30" w:history="1">
        <w:r w:rsidRPr="00363419">
          <w:rPr>
            <w:rStyle w:val="Hyperlink"/>
            <w:rFonts w:ascii="Arial" w:hAnsi="Arial" w:cs="Arial"/>
            <w:sz w:val="22"/>
            <w:szCs w:val="22"/>
          </w:rPr>
          <w:t>https://wustl.app.box.com/v/wustlgrantslibrary</w:t>
        </w:r>
      </w:hyperlink>
      <w:r w:rsidRPr="00363419">
        <w:rPr>
          <w:rFonts w:ascii="Arial" w:hAnsi="Arial" w:cs="Arial"/>
          <w:sz w:val="22"/>
          <w:szCs w:val="22"/>
        </w:rPr>
        <w:t>)</w:t>
      </w:r>
    </w:p>
    <w:p w14:paraId="3D8555A2" w14:textId="52820956" w:rsidR="00A02A4D" w:rsidRDefault="00E738F0" w:rsidP="00F43B5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also</w:t>
      </w:r>
      <w:r w:rsidR="00A02A4D">
        <w:rPr>
          <w:rFonts w:ascii="Arial" w:hAnsi="Arial" w:cs="Arial"/>
          <w:sz w:val="22"/>
          <w:szCs w:val="22"/>
        </w:rPr>
        <w:t xml:space="preserve"> contact Crystal Gammon</w:t>
      </w:r>
      <w:r>
        <w:rPr>
          <w:rFonts w:ascii="Arial" w:hAnsi="Arial" w:cs="Arial"/>
          <w:sz w:val="22"/>
          <w:szCs w:val="22"/>
        </w:rPr>
        <w:t>, who works ½ time for A&amp;S and can help with proposal development (not just large/collaborative ones)</w:t>
      </w:r>
    </w:p>
    <w:p w14:paraId="2D38DD25" w14:textId="254B355E" w:rsidR="00C3018F" w:rsidRPr="00C3018F" w:rsidRDefault="00D830A6" w:rsidP="00F43B5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31" w:history="1">
        <w:r w:rsidR="00C3018F" w:rsidRPr="00C3018F">
          <w:rPr>
            <w:rStyle w:val="Hyperlink"/>
            <w:rFonts w:ascii="Arial" w:hAnsi="Arial" w:cs="Arial"/>
            <w:color w:val="A51417"/>
            <w:sz w:val="22"/>
            <w:szCs w:val="22"/>
            <w:shd w:val="clear" w:color="auto" w:fill="FFFFFF"/>
          </w:rPr>
          <w:t>crystalgammon@wustl.edu</w:t>
        </w:r>
      </w:hyperlink>
    </w:p>
    <w:p w14:paraId="705261D3" w14:textId="51FB504B" w:rsidR="00A02A4D" w:rsidRPr="00C3018F" w:rsidRDefault="00D830A6" w:rsidP="00F43B5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hyperlink r:id="rId32" w:history="1">
        <w:r w:rsidR="00A02A4D" w:rsidRPr="00352C30">
          <w:rPr>
            <w:rStyle w:val="Hyperlink"/>
            <w:rFonts w:ascii="Arial" w:hAnsi="Arial" w:cs="Arial"/>
            <w:sz w:val="22"/>
            <w:szCs w:val="22"/>
          </w:rPr>
          <w:t>https://sites.wustl.edu/chemportal/submitting-a-large-grant-proposal/</w:t>
        </w:r>
      </w:hyperlink>
    </w:p>
    <w:p w14:paraId="38F02E07" w14:textId="77777777" w:rsidR="00FB5663" w:rsidRPr="004739A2" w:rsidRDefault="00FB5663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5C2D49E2" w14:textId="2AEA0661" w:rsidR="004F3718" w:rsidRPr="004739A2" w:rsidRDefault="00FB5663" w:rsidP="00F43B5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4739A2">
        <w:rPr>
          <w:rFonts w:ascii="Arial" w:hAnsi="Arial" w:cs="Arial"/>
          <w:b/>
          <w:sz w:val="22"/>
          <w:szCs w:val="22"/>
        </w:rPr>
        <w:t>Managing Your External Grant Funds</w:t>
      </w:r>
    </w:p>
    <w:p w14:paraId="73D960DA" w14:textId="03983330" w:rsidR="00FB5663" w:rsidRDefault="00FB5663" w:rsidP="00F43B5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Meet with your department or area grants management staff to determine departmental resources </w:t>
      </w:r>
    </w:p>
    <w:p w14:paraId="2490A8DA" w14:textId="77777777" w:rsidR="009C242C" w:rsidRDefault="009C242C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science departments each have their own staff.  </w:t>
      </w:r>
    </w:p>
    <w:p w14:paraId="5CAA749C" w14:textId="77777777" w:rsidR="009C242C" w:rsidRDefault="009C242C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in the Humanities and Education work with Kathy Daniel (</w:t>
      </w:r>
      <w:hyperlink r:id="rId33" w:history="1">
        <w:r w:rsidRPr="003E2344">
          <w:rPr>
            <w:rStyle w:val="Hyperlink"/>
            <w:rFonts w:ascii="Arial" w:hAnsi="Arial" w:cs="Arial"/>
            <w:sz w:val="22"/>
            <w:szCs w:val="22"/>
          </w:rPr>
          <w:t>mkdaniel@wustl.edu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248599B" w14:textId="77777777" w:rsidR="009C242C" w:rsidRDefault="009C242C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Sciences in McMillan Hall work with Amanda </w:t>
      </w:r>
      <w:proofErr w:type="spellStart"/>
      <w:r>
        <w:rPr>
          <w:rFonts w:ascii="Arial" w:hAnsi="Arial" w:cs="Arial"/>
          <w:sz w:val="22"/>
          <w:szCs w:val="22"/>
        </w:rPr>
        <w:t>Heitkoetter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hyperlink r:id="rId34" w:history="1">
        <w:r w:rsidRPr="003E2344">
          <w:rPr>
            <w:rStyle w:val="Hyperlink"/>
            <w:rFonts w:ascii="Arial" w:hAnsi="Arial" w:cs="Arial"/>
            <w:sz w:val="22"/>
            <w:szCs w:val="22"/>
          </w:rPr>
          <w:t>aheitkoetter@wustl.edu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00F07A4E" w14:textId="2E58FD61" w:rsidR="009C242C" w:rsidRPr="009C242C" w:rsidRDefault="009C242C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Sciences in Siegel Hall work with the </w:t>
      </w:r>
      <w:proofErr w:type="spellStart"/>
      <w:r>
        <w:rPr>
          <w:rFonts w:ascii="Arial" w:hAnsi="Arial" w:cs="Arial"/>
          <w:sz w:val="22"/>
          <w:szCs w:val="22"/>
        </w:rPr>
        <w:t>Weidenbaum</w:t>
      </w:r>
      <w:proofErr w:type="spellEnd"/>
      <w:r>
        <w:rPr>
          <w:rFonts w:ascii="Arial" w:hAnsi="Arial" w:cs="Arial"/>
          <w:sz w:val="22"/>
          <w:szCs w:val="22"/>
        </w:rPr>
        <w:t xml:space="preserve"> Center (Melinda Warren; </w:t>
      </w:r>
      <w:hyperlink r:id="rId35" w:history="1">
        <w:r w:rsidRPr="003E2344">
          <w:rPr>
            <w:rStyle w:val="Hyperlink"/>
            <w:rFonts w:ascii="Arial" w:hAnsi="Arial" w:cs="Arial"/>
            <w:sz w:val="22"/>
            <w:szCs w:val="22"/>
          </w:rPr>
          <w:t>warren@wustl.edu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D25B5E1" w14:textId="5689A907" w:rsidR="00E036D7" w:rsidRDefault="00E036D7" w:rsidP="00F43B5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9C242C">
        <w:rPr>
          <w:rFonts w:ascii="Arial" w:hAnsi="Arial" w:cs="Arial"/>
          <w:sz w:val="22"/>
          <w:szCs w:val="22"/>
        </w:rPr>
        <w:t xml:space="preserve">you need further, help, contact: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4B8E35" w14:textId="70FD865D" w:rsidR="00E036D7" w:rsidRDefault="00E036D7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Larry </w:t>
      </w:r>
      <w:r w:rsidR="00B01FBE">
        <w:rPr>
          <w:rFonts w:ascii="Arial" w:hAnsi="Arial" w:cs="Arial"/>
          <w:sz w:val="22"/>
          <w:szCs w:val="22"/>
        </w:rPr>
        <w:t>Kuykendall</w:t>
      </w:r>
      <w:r w:rsidR="00BE3342">
        <w:rPr>
          <w:rFonts w:ascii="Arial" w:hAnsi="Arial" w:cs="Arial"/>
          <w:sz w:val="22"/>
          <w:szCs w:val="22"/>
        </w:rPr>
        <w:t xml:space="preserve"> (Associate Dean for Finances, </w:t>
      </w:r>
      <w:r w:rsidR="00BE3342" w:rsidRPr="00BE3342">
        <w:rPr>
          <w:rFonts w:ascii="Arial" w:hAnsi="Arial" w:cs="Arial"/>
          <w:sz w:val="22"/>
          <w:szCs w:val="22"/>
        </w:rPr>
        <w:t>larry@wustl.edu</w:t>
      </w:r>
      <w:r w:rsidR="00BE3342">
        <w:rPr>
          <w:rFonts w:ascii="Arial" w:hAnsi="Arial" w:cs="Arial"/>
          <w:sz w:val="22"/>
          <w:szCs w:val="22"/>
        </w:rPr>
        <w:t>)</w:t>
      </w:r>
    </w:p>
    <w:p w14:paraId="24803927" w14:textId="39375C89" w:rsidR="00E036D7" w:rsidRDefault="00E036D7" w:rsidP="00F43B5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Joe </w:t>
      </w:r>
      <w:proofErr w:type="spellStart"/>
      <w:r>
        <w:rPr>
          <w:rFonts w:ascii="Arial" w:hAnsi="Arial" w:cs="Arial"/>
          <w:sz w:val="22"/>
          <w:szCs w:val="22"/>
        </w:rPr>
        <w:t>Gin</w:t>
      </w:r>
      <w:r w:rsidR="00BE3342">
        <w:rPr>
          <w:rFonts w:ascii="Arial" w:hAnsi="Arial" w:cs="Arial"/>
          <w:sz w:val="22"/>
          <w:szCs w:val="22"/>
        </w:rPr>
        <w:t>dhart</w:t>
      </w:r>
      <w:proofErr w:type="spellEnd"/>
      <w:r>
        <w:rPr>
          <w:rFonts w:ascii="Arial" w:hAnsi="Arial" w:cs="Arial"/>
          <w:sz w:val="22"/>
          <w:szCs w:val="22"/>
        </w:rPr>
        <w:t xml:space="preserve"> (Director of Sponsored Projects, </w:t>
      </w:r>
      <w:r w:rsidR="00BE3342" w:rsidRPr="00BE3342">
        <w:rPr>
          <w:rFonts w:ascii="Arial" w:hAnsi="Arial" w:cs="Arial"/>
          <w:sz w:val="22"/>
          <w:szCs w:val="22"/>
        </w:rPr>
        <w:t>jgindhart@wustl.edu</w:t>
      </w:r>
      <w:r>
        <w:rPr>
          <w:rFonts w:ascii="Arial" w:hAnsi="Arial" w:cs="Arial"/>
          <w:sz w:val="22"/>
          <w:szCs w:val="22"/>
        </w:rPr>
        <w:t>)</w:t>
      </w:r>
    </w:p>
    <w:p w14:paraId="487094DC" w14:textId="393FDD25" w:rsidR="00E036D7" w:rsidRDefault="00D830A6" w:rsidP="00F43B52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hyperlink r:id="rId36" w:history="1">
        <w:r w:rsidR="00E036D7" w:rsidRPr="00352C30">
          <w:rPr>
            <w:rStyle w:val="Hyperlink"/>
            <w:rFonts w:ascii="Arial" w:hAnsi="Arial" w:cs="Arial"/>
            <w:sz w:val="22"/>
            <w:szCs w:val="22"/>
          </w:rPr>
          <w:t>https://research.wustl.edu/topics/award-management/</w:t>
        </w:r>
      </w:hyperlink>
    </w:p>
    <w:p w14:paraId="4A4737EA" w14:textId="0736D010" w:rsidR="00A2303F" w:rsidRPr="004739A2" w:rsidRDefault="00A2303F" w:rsidP="00F43B5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 financial management system with your departmental staff that fits your needs</w:t>
      </w:r>
    </w:p>
    <w:p w14:paraId="722B6082" w14:textId="4E123831" w:rsidR="000A7580" w:rsidRPr="00E738F0" w:rsidRDefault="00E579EA" w:rsidP="00F43B5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60"/>
        <w:contextualSpacing w:val="0"/>
        <w:rPr>
          <w:rFonts w:ascii="Arial" w:hAnsi="Arial" w:cs="Arial"/>
          <w:sz w:val="22"/>
          <w:szCs w:val="22"/>
        </w:rPr>
      </w:pPr>
      <w:r w:rsidRPr="004739A2">
        <w:rPr>
          <w:rFonts w:ascii="Arial" w:hAnsi="Arial" w:cs="Arial"/>
          <w:sz w:val="22"/>
          <w:szCs w:val="22"/>
        </w:rPr>
        <w:t xml:space="preserve">Faculty </w:t>
      </w:r>
      <w:r w:rsidR="00BE3342">
        <w:rPr>
          <w:rFonts w:ascii="Arial" w:hAnsi="Arial" w:cs="Arial"/>
          <w:sz w:val="22"/>
          <w:szCs w:val="22"/>
        </w:rPr>
        <w:t>Financial</w:t>
      </w:r>
      <w:r w:rsidRPr="004739A2">
        <w:rPr>
          <w:rFonts w:ascii="Arial" w:hAnsi="Arial" w:cs="Arial"/>
          <w:sz w:val="22"/>
          <w:szCs w:val="22"/>
        </w:rPr>
        <w:t xml:space="preserve"> Reporting Systems (</w:t>
      </w:r>
      <w:hyperlink r:id="rId37" w:history="1">
        <w:r w:rsidRPr="00352C30">
          <w:rPr>
            <w:rStyle w:val="Hyperlink"/>
            <w:rFonts w:ascii="Arial" w:hAnsi="Arial" w:cs="Arial"/>
            <w:sz w:val="22"/>
            <w:szCs w:val="22"/>
          </w:rPr>
          <w:t>https://repsvcs-prod2.wustl.edu/approot/ffr/ffr_login.htm</w:t>
        </w:r>
      </w:hyperlink>
      <w:r w:rsidRPr="004739A2">
        <w:rPr>
          <w:rFonts w:ascii="Arial" w:hAnsi="Arial" w:cs="Arial"/>
          <w:sz w:val="22"/>
          <w:szCs w:val="22"/>
        </w:rPr>
        <w:t>)</w:t>
      </w:r>
    </w:p>
    <w:sectPr w:rsidR="000A7580" w:rsidRPr="00E738F0" w:rsidSect="004B09A3">
      <w:headerReference w:type="even" r:id="rId38"/>
      <w:head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357F" w14:textId="77777777" w:rsidR="00D830A6" w:rsidRDefault="00D830A6" w:rsidP="004C00CE">
      <w:r>
        <w:separator/>
      </w:r>
    </w:p>
  </w:endnote>
  <w:endnote w:type="continuationSeparator" w:id="0">
    <w:p w14:paraId="4A2B9B31" w14:textId="77777777" w:rsidR="00D830A6" w:rsidRDefault="00D830A6" w:rsidP="004C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AF19" w14:textId="77777777" w:rsidR="00D830A6" w:rsidRDefault="00D830A6" w:rsidP="004C00CE">
      <w:r>
        <w:separator/>
      </w:r>
    </w:p>
  </w:footnote>
  <w:footnote w:type="continuationSeparator" w:id="0">
    <w:p w14:paraId="33C46287" w14:textId="77777777" w:rsidR="00D830A6" w:rsidRDefault="00D830A6" w:rsidP="004C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04390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E5B355" w14:textId="0CEAA580" w:rsidR="004C00CE" w:rsidRDefault="004C00CE" w:rsidP="003E23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0BDB38" w14:textId="77777777" w:rsidR="004C00CE" w:rsidRDefault="004C00CE" w:rsidP="004C00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13948507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D259B1" w14:textId="41D055B4" w:rsidR="004C00CE" w:rsidRPr="00FF4FFB" w:rsidRDefault="004C00CE" w:rsidP="00FF4FFB">
        <w:pPr>
          <w:pStyle w:val="Header"/>
          <w:framePr w:wrap="none" w:vAnchor="text" w:hAnchor="margin" w:xAlign="right" w:y="1"/>
          <w:jc w:val="right"/>
          <w:rPr>
            <w:rStyle w:val="PageNumber"/>
            <w:rFonts w:ascii="Arial" w:hAnsi="Arial" w:cs="Arial"/>
            <w:sz w:val="22"/>
            <w:szCs w:val="22"/>
          </w:rPr>
        </w:pPr>
        <w:r w:rsidRPr="00FF4FFB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FF4FFB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FF4FFB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FF4FFB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FF4FFB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77FD319" w14:textId="626888EE" w:rsidR="004C00CE" w:rsidRPr="00FF4FFB" w:rsidRDefault="001E306A" w:rsidP="00FF4FFB">
    <w:pPr>
      <w:pStyle w:val="Header"/>
      <w:ind w:right="36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Welcome to Research at Wash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1B7"/>
    <w:multiLevelType w:val="hybridMultilevel"/>
    <w:tmpl w:val="8236C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C3F0A"/>
    <w:multiLevelType w:val="hybridMultilevel"/>
    <w:tmpl w:val="273A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C1157"/>
    <w:multiLevelType w:val="hybridMultilevel"/>
    <w:tmpl w:val="D9A2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B"/>
    <w:rsid w:val="00044725"/>
    <w:rsid w:val="000726A4"/>
    <w:rsid w:val="0007317B"/>
    <w:rsid w:val="00074129"/>
    <w:rsid w:val="00076A41"/>
    <w:rsid w:val="00091A02"/>
    <w:rsid w:val="000A4AA2"/>
    <w:rsid w:val="000A7580"/>
    <w:rsid w:val="000B36DA"/>
    <w:rsid w:val="000B409F"/>
    <w:rsid w:val="000C259D"/>
    <w:rsid w:val="00104253"/>
    <w:rsid w:val="00133EB0"/>
    <w:rsid w:val="001503A7"/>
    <w:rsid w:val="00163DCA"/>
    <w:rsid w:val="00173066"/>
    <w:rsid w:val="001B6493"/>
    <w:rsid w:val="001D34B9"/>
    <w:rsid w:val="001E306A"/>
    <w:rsid w:val="001E6BCA"/>
    <w:rsid w:val="001F3655"/>
    <w:rsid w:val="001F4FA0"/>
    <w:rsid w:val="00201F68"/>
    <w:rsid w:val="00206593"/>
    <w:rsid w:val="00216EAA"/>
    <w:rsid w:val="002410B1"/>
    <w:rsid w:val="00247B93"/>
    <w:rsid w:val="002B3B56"/>
    <w:rsid w:val="002C09A8"/>
    <w:rsid w:val="002E495F"/>
    <w:rsid w:val="002F0FA2"/>
    <w:rsid w:val="002F6A91"/>
    <w:rsid w:val="00335EEC"/>
    <w:rsid w:val="003407D3"/>
    <w:rsid w:val="00352C30"/>
    <w:rsid w:val="00361FF8"/>
    <w:rsid w:val="00362D3A"/>
    <w:rsid w:val="00363419"/>
    <w:rsid w:val="00370C85"/>
    <w:rsid w:val="0037561D"/>
    <w:rsid w:val="003D2577"/>
    <w:rsid w:val="004014C5"/>
    <w:rsid w:val="00411422"/>
    <w:rsid w:val="00421DB9"/>
    <w:rsid w:val="00426A6B"/>
    <w:rsid w:val="00447A90"/>
    <w:rsid w:val="00464D72"/>
    <w:rsid w:val="00467D64"/>
    <w:rsid w:val="004739A2"/>
    <w:rsid w:val="004B09A3"/>
    <w:rsid w:val="004B0FCB"/>
    <w:rsid w:val="004B2451"/>
    <w:rsid w:val="004C00CE"/>
    <w:rsid w:val="004C4AAC"/>
    <w:rsid w:val="004C504E"/>
    <w:rsid w:val="004E132E"/>
    <w:rsid w:val="004F3718"/>
    <w:rsid w:val="004F510F"/>
    <w:rsid w:val="005206C7"/>
    <w:rsid w:val="0052545D"/>
    <w:rsid w:val="00534FA0"/>
    <w:rsid w:val="00541767"/>
    <w:rsid w:val="0057332A"/>
    <w:rsid w:val="005A5B65"/>
    <w:rsid w:val="005A641F"/>
    <w:rsid w:val="005B0212"/>
    <w:rsid w:val="005B1ED6"/>
    <w:rsid w:val="005C4059"/>
    <w:rsid w:val="005C5BD8"/>
    <w:rsid w:val="005D2884"/>
    <w:rsid w:val="005D55D9"/>
    <w:rsid w:val="005E3AD1"/>
    <w:rsid w:val="005E73CB"/>
    <w:rsid w:val="0060251B"/>
    <w:rsid w:val="00610A87"/>
    <w:rsid w:val="006243C0"/>
    <w:rsid w:val="0064419F"/>
    <w:rsid w:val="00667BA6"/>
    <w:rsid w:val="00673077"/>
    <w:rsid w:val="00692B1E"/>
    <w:rsid w:val="00694231"/>
    <w:rsid w:val="00696F00"/>
    <w:rsid w:val="006A0DCE"/>
    <w:rsid w:val="006B47A5"/>
    <w:rsid w:val="006C22EC"/>
    <w:rsid w:val="007224F6"/>
    <w:rsid w:val="007466C5"/>
    <w:rsid w:val="00746B41"/>
    <w:rsid w:val="00770993"/>
    <w:rsid w:val="007A5756"/>
    <w:rsid w:val="007B3CE6"/>
    <w:rsid w:val="00820519"/>
    <w:rsid w:val="008304A0"/>
    <w:rsid w:val="008338FB"/>
    <w:rsid w:val="00846CE1"/>
    <w:rsid w:val="00875D77"/>
    <w:rsid w:val="0087772B"/>
    <w:rsid w:val="00893B44"/>
    <w:rsid w:val="00893C92"/>
    <w:rsid w:val="008B2B12"/>
    <w:rsid w:val="008C2A80"/>
    <w:rsid w:val="008D4712"/>
    <w:rsid w:val="009057BE"/>
    <w:rsid w:val="00924193"/>
    <w:rsid w:val="00941E28"/>
    <w:rsid w:val="0099406D"/>
    <w:rsid w:val="009C242C"/>
    <w:rsid w:val="009D2ACA"/>
    <w:rsid w:val="00A01041"/>
    <w:rsid w:val="00A02A4D"/>
    <w:rsid w:val="00A02CF8"/>
    <w:rsid w:val="00A120CC"/>
    <w:rsid w:val="00A2303F"/>
    <w:rsid w:val="00A3257F"/>
    <w:rsid w:val="00A4793C"/>
    <w:rsid w:val="00A644F8"/>
    <w:rsid w:val="00A77115"/>
    <w:rsid w:val="00A84A97"/>
    <w:rsid w:val="00AB42C5"/>
    <w:rsid w:val="00AE5ABA"/>
    <w:rsid w:val="00B01BCE"/>
    <w:rsid w:val="00B01FBE"/>
    <w:rsid w:val="00B058EF"/>
    <w:rsid w:val="00B21713"/>
    <w:rsid w:val="00B24F4F"/>
    <w:rsid w:val="00B275D2"/>
    <w:rsid w:val="00B31172"/>
    <w:rsid w:val="00B43F39"/>
    <w:rsid w:val="00B91352"/>
    <w:rsid w:val="00BC2C4C"/>
    <w:rsid w:val="00BD299F"/>
    <w:rsid w:val="00BE3342"/>
    <w:rsid w:val="00C05828"/>
    <w:rsid w:val="00C0748C"/>
    <w:rsid w:val="00C07F00"/>
    <w:rsid w:val="00C211B6"/>
    <w:rsid w:val="00C3018F"/>
    <w:rsid w:val="00C57403"/>
    <w:rsid w:val="00C815E2"/>
    <w:rsid w:val="00CB6721"/>
    <w:rsid w:val="00CC0320"/>
    <w:rsid w:val="00CC3E75"/>
    <w:rsid w:val="00CD45E9"/>
    <w:rsid w:val="00CD796A"/>
    <w:rsid w:val="00CF5147"/>
    <w:rsid w:val="00D13B20"/>
    <w:rsid w:val="00D543B3"/>
    <w:rsid w:val="00D66164"/>
    <w:rsid w:val="00D672EF"/>
    <w:rsid w:val="00D7323F"/>
    <w:rsid w:val="00D830A6"/>
    <w:rsid w:val="00DC61CD"/>
    <w:rsid w:val="00DD066F"/>
    <w:rsid w:val="00DD18C1"/>
    <w:rsid w:val="00E00F2D"/>
    <w:rsid w:val="00E036D7"/>
    <w:rsid w:val="00E1248D"/>
    <w:rsid w:val="00E40B81"/>
    <w:rsid w:val="00E45BE4"/>
    <w:rsid w:val="00E45EEE"/>
    <w:rsid w:val="00E579EA"/>
    <w:rsid w:val="00E738F0"/>
    <w:rsid w:val="00E875BE"/>
    <w:rsid w:val="00ED4827"/>
    <w:rsid w:val="00EF461E"/>
    <w:rsid w:val="00EF4ADE"/>
    <w:rsid w:val="00F0241C"/>
    <w:rsid w:val="00F0296E"/>
    <w:rsid w:val="00F254C2"/>
    <w:rsid w:val="00F43B52"/>
    <w:rsid w:val="00F550F2"/>
    <w:rsid w:val="00F64AEB"/>
    <w:rsid w:val="00F80736"/>
    <w:rsid w:val="00F8216B"/>
    <w:rsid w:val="00F91C88"/>
    <w:rsid w:val="00F95F87"/>
    <w:rsid w:val="00FA0F68"/>
    <w:rsid w:val="00FB5663"/>
    <w:rsid w:val="00FF4FFB"/>
    <w:rsid w:val="00FF656C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636A"/>
  <w14:defaultImageDpi w14:val="32767"/>
  <w15:chartTrackingRefBased/>
  <w15:docId w15:val="{9F913E25-1BA6-AB42-8DD5-62BF921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CE"/>
  </w:style>
  <w:style w:type="character" w:styleId="PageNumber">
    <w:name w:val="page number"/>
    <w:basedOn w:val="DefaultParagraphFont"/>
    <w:uiPriority w:val="99"/>
    <w:semiHidden/>
    <w:unhideWhenUsed/>
    <w:rsid w:val="004C00CE"/>
  </w:style>
  <w:style w:type="paragraph" w:styleId="Footer">
    <w:name w:val="footer"/>
    <w:basedOn w:val="Normal"/>
    <w:link w:val="FooterChar"/>
    <w:uiPriority w:val="99"/>
    <w:unhideWhenUsed/>
    <w:rsid w:val="00FF4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FB"/>
  </w:style>
  <w:style w:type="paragraph" w:styleId="ListParagraph">
    <w:name w:val="List Paragraph"/>
    <w:basedOn w:val="Normal"/>
    <w:uiPriority w:val="34"/>
    <w:qFormat/>
    <w:rsid w:val="00CC3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24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721"/>
    <w:rPr>
      <w:color w:val="954F72" w:themeColor="followedHyperlink"/>
      <w:u w:val="single"/>
    </w:rPr>
  </w:style>
  <w:style w:type="character" w:customStyle="1" w:styleId="dd">
    <w:name w:val="dd"/>
    <w:basedOn w:val="DefaultParagraphFont"/>
    <w:rsid w:val="002B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hs.wustl.edu/contacts/Pages/default.aspx" TargetMode="External"/><Relationship Id="rId18" Type="http://schemas.openxmlformats.org/officeDocument/2006/relationships/hyperlink" Target="https://hrpo.wustl.edu/education/human-subjects-education/" TargetMode="External"/><Relationship Id="rId26" Type="http://schemas.openxmlformats.org/officeDocument/2006/relationships/hyperlink" Target="mailto:mkdaniel@wustl.edu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research.wustl.edu/funding/identify-funding/" TargetMode="External"/><Relationship Id="rId34" Type="http://schemas.openxmlformats.org/officeDocument/2006/relationships/hyperlink" Target="mailto:aheitkoetter@wustl.edu" TargetMode="External"/><Relationship Id="rId7" Type="http://schemas.openxmlformats.org/officeDocument/2006/relationships/hyperlink" Target="mailto:john.henderson@wustl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wustl.edu/topics/animal-care-use/" TargetMode="External"/><Relationship Id="rId20" Type="http://schemas.openxmlformats.org/officeDocument/2006/relationships/hyperlink" Target="https://cenhum.artsci.wustl.edu/research" TargetMode="External"/><Relationship Id="rId29" Type="http://schemas.openxmlformats.org/officeDocument/2006/relationships/hyperlink" Target="https://research.wustl.edu/grant-writing-resource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atwork.wustl.edu/" TargetMode="External"/><Relationship Id="rId24" Type="http://schemas.openxmlformats.org/officeDocument/2006/relationships/hyperlink" Target="mailto:&#8226;%09Theresa_Menk@wustl.edu" TargetMode="External"/><Relationship Id="rId32" Type="http://schemas.openxmlformats.org/officeDocument/2006/relationships/hyperlink" Target="&#8226;%09https:/sites.wustl.edu/chemportal/submitting-a-large-grant-proposal" TargetMode="External"/><Relationship Id="rId37" Type="http://schemas.openxmlformats.org/officeDocument/2006/relationships/hyperlink" Target="https://repsvcs-prod2.wustl.edu/approot/ffr/ffr_login.ht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&#8226;%09https:/research.wustl.edu/topics/institutional-biological-and-chemical-safety" TargetMode="External"/><Relationship Id="rId23" Type="http://schemas.openxmlformats.org/officeDocument/2006/relationships/hyperlink" Target="mailto:&#8226;%09https://alumni.wustl.edu/corpsandfounds/foundrelations/Pages/default.aspx" TargetMode="External"/><Relationship Id="rId28" Type="http://schemas.openxmlformats.org/officeDocument/2006/relationships/hyperlink" Target="mailto:warren@wustl.edu" TargetMode="External"/><Relationship Id="rId36" Type="http://schemas.openxmlformats.org/officeDocument/2006/relationships/hyperlink" Target="&#61607;%09https:/research.wustl.edu/topics/award-management" TargetMode="External"/><Relationship Id="rId10" Type="http://schemas.openxmlformats.org/officeDocument/2006/relationships/hyperlink" Target="o%09https:/artsci.wustl.edu/faculty-staff-resources" TargetMode="External"/><Relationship Id="rId19" Type="http://schemas.openxmlformats.org/officeDocument/2006/relationships/hyperlink" Target="https://hrpo.wustl.edu/education/human-subjects-education/" TargetMode="External"/><Relationship Id="rId31" Type="http://schemas.openxmlformats.org/officeDocument/2006/relationships/hyperlink" Target="mailto:crystalgammon@wust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wustl.edu/" TargetMode="External"/><Relationship Id="rId14" Type="http://schemas.openxmlformats.org/officeDocument/2006/relationships/hyperlink" Target="mailto:kingb@wusm.wustl.edu" TargetMode="External"/><Relationship Id="rId22" Type="http://schemas.openxmlformats.org/officeDocument/2006/relationships/hyperlink" Target="mailto:&#8226;%09a.stengle@wustl.edu" TargetMode="External"/><Relationship Id="rId27" Type="http://schemas.openxmlformats.org/officeDocument/2006/relationships/hyperlink" Target="mailto:aheitkoetter@wustl.edu" TargetMode="External"/><Relationship Id="rId30" Type="http://schemas.openxmlformats.org/officeDocument/2006/relationships/hyperlink" Target="https://wustl.app.box.com/v/wustlgrantslibrary" TargetMode="External"/><Relationship Id="rId35" Type="http://schemas.openxmlformats.org/officeDocument/2006/relationships/hyperlink" Target="mailto:warren@wustl.edu" TargetMode="External"/><Relationship Id="rId8" Type="http://schemas.openxmlformats.org/officeDocument/2006/relationships/hyperlink" Target="https://one.wustl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hs.wustl.edu/Pages/default.aspx" TargetMode="External"/><Relationship Id="rId17" Type="http://schemas.openxmlformats.org/officeDocument/2006/relationships/hyperlink" Target="&#8226;%09https:/research.wustl.edu/offices/iacuc" TargetMode="External"/><Relationship Id="rId25" Type="http://schemas.openxmlformats.org/officeDocument/2006/relationships/hyperlink" Target="mailto:&#8226;%09https://alumni.wustl.edu/corpsandfounds/corporaterelations/Pages/default.aspx" TargetMode="External"/><Relationship Id="rId33" Type="http://schemas.openxmlformats.org/officeDocument/2006/relationships/hyperlink" Target="mailto:mkdaniel@wustl.edu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Barch, Deanna</dc:creator>
  <cp:keywords/>
  <dc:description/>
  <cp:lastModifiedBy>Barch, Deanna</cp:lastModifiedBy>
  <cp:revision>15</cp:revision>
  <cp:lastPrinted>2018-07-23T14:34:00Z</cp:lastPrinted>
  <dcterms:created xsi:type="dcterms:W3CDTF">2018-07-23T11:49:00Z</dcterms:created>
  <dcterms:modified xsi:type="dcterms:W3CDTF">2018-08-21T02:14:00Z</dcterms:modified>
</cp:coreProperties>
</file>